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1EB7" w14:textId="07502BB0" w:rsidR="00936AD4" w:rsidRPr="00B66655" w:rsidRDefault="00D57389">
      <w:pPr>
        <w:rPr>
          <w:b/>
          <w:bCs/>
        </w:rPr>
      </w:pPr>
      <w:r w:rsidRPr="00B66655">
        <w:rPr>
          <w:b/>
          <w:bCs/>
        </w:rPr>
        <w:t>Neue Gemeindeleitung in St. Maria: Bericht von der Gemeindeversammlung</w:t>
      </w:r>
    </w:p>
    <w:p w14:paraId="29A8B124" w14:textId="54B54555" w:rsidR="00D57389" w:rsidRDefault="00B66655">
      <w:r>
        <w:t xml:space="preserve">Nachdem das KGR- Vertretungsgremium, das bisher zusammen mit Pfarrer Stefan Möhler die Gemeindeleitung wahrgenommen hat, sich im Frühjahr aufgelöst hat, erfolgt nun die Leitung der Gemeinde durch eine regelmäßig stattfindende Gemeindeversammlung. </w:t>
      </w:r>
    </w:p>
    <w:p w14:paraId="4931BC66" w14:textId="7806A59A" w:rsidR="00B66655" w:rsidRDefault="00B66655">
      <w:r>
        <w:t xml:space="preserve">Erstmals trat die Gemeindeversammlung am 14. Oktober zusammen. Mit 13 stimmberechtigten Gemeindemitgliedern war sie beschlussfähig. Pfarrer Möhler informierte über das konkrete Verfahren der Gemeindeleitung: Alle wichtigen Entscheidungen trifft die Gemeindeversammlung, die </w:t>
      </w:r>
      <w:proofErr w:type="gramStart"/>
      <w:r>
        <w:t>3-4 mal</w:t>
      </w:r>
      <w:proofErr w:type="gramEnd"/>
      <w:r>
        <w:t xml:space="preserve"> jährlich tagt. In den Zwischenzeiten kann Pfarrer Möhler geschäftsführend dringende Entscheidungen treffen. Für nicht- öffentliche Themen (z.B. Personalfragen) müssen zwei Gemeindemitglieder ernannt werden, ebenso für die Anweisung der Rechnungen sowie für die Vertretung im Gesamtkirchengemeinderat. </w:t>
      </w:r>
    </w:p>
    <w:p w14:paraId="320BF7AA" w14:textId="79E64E92" w:rsidR="00B66655" w:rsidRDefault="00B66655">
      <w:r>
        <w:t xml:space="preserve">Die Gemeindeversammlung beschloss folgende Beauftragungen: </w:t>
      </w:r>
    </w:p>
    <w:p w14:paraId="136129AF" w14:textId="66AD4F05" w:rsidR="00B66655" w:rsidRDefault="00B66655" w:rsidP="00B66655">
      <w:pPr>
        <w:pStyle w:val="Listenabsatz"/>
        <w:numPr>
          <w:ilvl w:val="0"/>
          <w:numId w:val="1"/>
        </w:numPr>
      </w:pPr>
      <w:r>
        <w:t xml:space="preserve">Herren Erich </w:t>
      </w:r>
      <w:proofErr w:type="spellStart"/>
      <w:r>
        <w:t>Schmeil</w:t>
      </w:r>
      <w:proofErr w:type="spellEnd"/>
      <w:r>
        <w:t xml:space="preserve"> und Michael Strittmatter für die nicht- öffentlichen Entscheidungen</w:t>
      </w:r>
    </w:p>
    <w:p w14:paraId="21BD5619" w14:textId="7ABF0785" w:rsidR="00B66655" w:rsidRDefault="00B66655" w:rsidP="00B66655">
      <w:pPr>
        <w:pStyle w:val="Listenabsatz"/>
        <w:numPr>
          <w:ilvl w:val="0"/>
          <w:numId w:val="1"/>
        </w:numPr>
      </w:pPr>
      <w:r>
        <w:t xml:space="preserve">Herrn Herwig </w:t>
      </w:r>
      <w:proofErr w:type="spellStart"/>
      <w:r>
        <w:t>Frohna</w:t>
      </w:r>
      <w:proofErr w:type="spellEnd"/>
      <w:r>
        <w:t xml:space="preserve"> für die Rechnungsanweisungen</w:t>
      </w:r>
    </w:p>
    <w:p w14:paraId="0112136A" w14:textId="28090F2E" w:rsidR="00B66655" w:rsidRDefault="00B66655" w:rsidP="00B66655">
      <w:pPr>
        <w:pStyle w:val="Listenabsatz"/>
        <w:numPr>
          <w:ilvl w:val="0"/>
          <w:numId w:val="1"/>
        </w:numPr>
      </w:pPr>
      <w:r>
        <w:t>Herrn Michael Strittmatter als Vertreter von St. Maria im Gesamtkirchengemeinderat</w:t>
      </w:r>
    </w:p>
    <w:p w14:paraId="7DA6ABED" w14:textId="3A2CDE3B" w:rsidR="00B66655" w:rsidRDefault="00B66655">
      <w:r>
        <w:t>Wir danken den Herren herzlich für ihre Bereitschaft, diese Aufgaben zu übernehmen!</w:t>
      </w:r>
    </w:p>
    <w:p w14:paraId="66563E8B" w14:textId="31A752C7" w:rsidR="00B66655" w:rsidRDefault="00B66655">
      <w:r>
        <w:t xml:space="preserve">Weitere Themen bei der Gemeindeversammlung waren die Energiesituation (Kirche und Gemeindehaus können über den Winter nur leicht geheizt werden), die Feststellung des Rechnungsabschlusses 2022 sowie diverse Informationen zum Gemeindeleben. Das Protokoll der Gemeindeversammlung hängt in der Kirche aus oder kann im Pfarrbüro eingesehen werden. </w:t>
      </w:r>
    </w:p>
    <w:p w14:paraId="7B1F64AC" w14:textId="4603D326" w:rsidR="00B66655" w:rsidRPr="00B66655" w:rsidRDefault="00B66655">
      <w:pPr>
        <w:rPr>
          <w:bCs/>
        </w:rPr>
      </w:pPr>
      <w:r>
        <w:rPr>
          <w:b/>
        </w:rPr>
        <w:t xml:space="preserve">Die nächste Gemeindeversammlung findet statt am Samstag, 13. Januar um 17.00 Uhr im Gemeindehaus St. Maria. </w:t>
      </w:r>
      <w:r w:rsidRPr="00B66655">
        <w:rPr>
          <w:bCs/>
        </w:rPr>
        <w:t xml:space="preserve">Herzliche Einladung an alle Gemeindemitglieder; auch Gäste dürfen teilnehmen. </w:t>
      </w:r>
    </w:p>
    <w:sectPr w:rsidR="00B66655" w:rsidRPr="00B666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7B43"/>
    <w:multiLevelType w:val="hybridMultilevel"/>
    <w:tmpl w:val="3C8C3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89"/>
    <w:rsid w:val="00936AD4"/>
    <w:rsid w:val="00B66655"/>
    <w:rsid w:val="00CD76CE"/>
    <w:rsid w:val="00D573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AEB0"/>
  <w15:chartTrackingRefBased/>
  <w15:docId w15:val="{B68952A8-6F27-419D-89EC-1CFB8B73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6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Möhler</dc:creator>
  <cp:keywords/>
  <dc:description/>
  <cp:lastModifiedBy>Stefan Möhler</cp:lastModifiedBy>
  <cp:revision>1</cp:revision>
  <dcterms:created xsi:type="dcterms:W3CDTF">2023-11-03T15:58:00Z</dcterms:created>
  <dcterms:modified xsi:type="dcterms:W3CDTF">2023-11-03T16:19:00Z</dcterms:modified>
</cp:coreProperties>
</file>